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7F" w:rsidRPr="009510A2" w:rsidRDefault="0065347F" w:rsidP="0065347F">
      <w:pPr>
        <w:pStyle w:val="berschrift3"/>
        <w:rPr>
          <w:lang w:val="en-US"/>
        </w:rPr>
      </w:pPr>
      <w:r>
        <w:t xml:space="preserve">DCGM – c/o ÄZQ, </w:t>
      </w:r>
      <w:proofErr w:type="spellStart"/>
      <w:r w:rsidRPr="00E84FDA">
        <w:t>TiergartenTower</w:t>
      </w:r>
      <w:proofErr w:type="spellEnd"/>
      <w:r w:rsidRPr="00E84FDA">
        <w:t xml:space="preserve">, Straße des 17. </w:t>
      </w:r>
      <w:proofErr w:type="spellStart"/>
      <w:r w:rsidRPr="009510A2">
        <w:rPr>
          <w:lang w:val="en-US"/>
        </w:rPr>
        <w:t>Juni</w:t>
      </w:r>
      <w:proofErr w:type="spellEnd"/>
      <w:r w:rsidRPr="009510A2">
        <w:rPr>
          <w:lang w:val="en-US"/>
        </w:rPr>
        <w:t xml:space="preserve"> 106-108, 10623 Berlin</w:t>
      </w:r>
    </w:p>
    <w:p w:rsidR="00DD45AD" w:rsidRPr="009510A2" w:rsidRDefault="00DD45AD" w:rsidP="0065347F">
      <w:pPr>
        <w:ind w:right="283"/>
        <w:rPr>
          <w:lang w:val="en-US"/>
        </w:rPr>
      </w:pPr>
    </w:p>
    <w:p w:rsidR="00011684" w:rsidRDefault="00011684" w:rsidP="0065347F">
      <w:pPr>
        <w:ind w:right="283"/>
        <w:rPr>
          <w:rFonts w:cs="Arial"/>
          <w:szCs w:val="24"/>
          <w:lang w:val="en-US"/>
        </w:rPr>
      </w:pPr>
      <w:r>
        <w:rPr>
          <w:rFonts w:cs="Arial"/>
          <w:szCs w:val="24"/>
          <w:lang w:val="en-US"/>
        </w:rPr>
        <w:t>To</w:t>
      </w:r>
    </w:p>
    <w:p w:rsidR="00011684" w:rsidRDefault="00011684" w:rsidP="00011684">
      <w:pPr>
        <w:ind w:right="283"/>
        <w:rPr>
          <w:rFonts w:cs="Arial"/>
          <w:szCs w:val="24"/>
          <w:lang w:val="en-US"/>
        </w:rPr>
      </w:pPr>
      <w:r>
        <w:rPr>
          <w:rFonts w:cs="Arial"/>
          <w:szCs w:val="24"/>
          <w:lang w:val="en-US"/>
        </w:rPr>
        <w:t xml:space="preserve">Professor Li </w:t>
      </w:r>
      <w:proofErr w:type="spellStart"/>
      <w:r>
        <w:rPr>
          <w:rFonts w:cs="Arial"/>
          <w:szCs w:val="24"/>
          <w:lang w:val="en-US"/>
        </w:rPr>
        <w:t>Xun</w:t>
      </w:r>
      <w:proofErr w:type="spellEnd"/>
    </w:p>
    <w:p w:rsidR="00011684" w:rsidRDefault="00011684" w:rsidP="0065347F">
      <w:pPr>
        <w:ind w:right="283"/>
        <w:rPr>
          <w:rFonts w:cs="Arial"/>
          <w:szCs w:val="24"/>
          <w:lang w:val="en-US"/>
        </w:rPr>
      </w:pPr>
      <w:r>
        <w:rPr>
          <w:rFonts w:cs="Arial"/>
          <w:szCs w:val="24"/>
          <w:lang w:val="en-US"/>
        </w:rPr>
        <w:t>President of First Hospital of Lanzhou University</w:t>
      </w:r>
    </w:p>
    <w:p w:rsidR="00011684" w:rsidRDefault="00011684" w:rsidP="0065347F">
      <w:pPr>
        <w:ind w:right="283"/>
        <w:rPr>
          <w:rFonts w:cs="Arial"/>
          <w:szCs w:val="24"/>
          <w:lang w:val="en-US"/>
        </w:rPr>
      </w:pPr>
      <w:r>
        <w:rPr>
          <w:rFonts w:cs="Arial"/>
          <w:szCs w:val="24"/>
          <w:lang w:val="en-US"/>
        </w:rPr>
        <w:t>Lanzhou, Gansu</w:t>
      </w:r>
    </w:p>
    <w:p w:rsidR="00011684" w:rsidRDefault="00011684" w:rsidP="0065347F">
      <w:pPr>
        <w:ind w:right="283"/>
        <w:rPr>
          <w:rFonts w:cs="Arial"/>
          <w:szCs w:val="24"/>
          <w:lang w:val="en-US"/>
        </w:rPr>
      </w:pPr>
      <w:r>
        <w:rPr>
          <w:rFonts w:cs="Arial"/>
          <w:szCs w:val="24"/>
          <w:lang w:val="en-US"/>
        </w:rPr>
        <w:t>P.R. China</w:t>
      </w:r>
    </w:p>
    <w:p w:rsidR="00011684" w:rsidRDefault="00011684" w:rsidP="0065347F">
      <w:pPr>
        <w:ind w:right="283"/>
        <w:rPr>
          <w:rFonts w:cs="Arial"/>
          <w:szCs w:val="24"/>
          <w:lang w:val="en-US"/>
        </w:rPr>
      </w:pPr>
    </w:p>
    <w:p w:rsidR="00011684" w:rsidRDefault="00011684" w:rsidP="0065347F">
      <w:pPr>
        <w:ind w:right="283"/>
        <w:rPr>
          <w:rFonts w:cs="Arial"/>
          <w:szCs w:val="24"/>
          <w:lang w:val="en-US"/>
        </w:rPr>
      </w:pPr>
      <w:r>
        <w:rPr>
          <w:rFonts w:cs="Arial"/>
          <w:szCs w:val="24"/>
          <w:lang w:val="en-US"/>
        </w:rPr>
        <w:t>By email</w:t>
      </w:r>
    </w:p>
    <w:p w:rsidR="00011684" w:rsidRDefault="00011684" w:rsidP="0065347F">
      <w:pPr>
        <w:ind w:right="283"/>
        <w:rPr>
          <w:rFonts w:cs="Arial"/>
          <w:szCs w:val="24"/>
          <w:lang w:val="en-US"/>
        </w:rPr>
      </w:pPr>
    </w:p>
    <w:p w:rsidR="00011684" w:rsidRDefault="0027669D" w:rsidP="0065347F">
      <w:pPr>
        <w:ind w:right="283"/>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bookmarkStart w:id="0" w:name="_GoBack"/>
      <w:bookmarkEnd w:id="0"/>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February 2021</w:t>
      </w:r>
    </w:p>
    <w:p w:rsidR="00011684" w:rsidRDefault="00011684" w:rsidP="0065347F">
      <w:pPr>
        <w:ind w:right="283"/>
        <w:rPr>
          <w:rFonts w:cs="Arial"/>
          <w:szCs w:val="24"/>
          <w:lang w:val="en-US"/>
        </w:rPr>
      </w:pPr>
    </w:p>
    <w:p w:rsidR="006909E9" w:rsidRPr="009510A2" w:rsidRDefault="006909E9" w:rsidP="0065347F">
      <w:pPr>
        <w:ind w:right="283"/>
        <w:rPr>
          <w:rFonts w:cs="Arial"/>
          <w:szCs w:val="24"/>
          <w:lang w:val="en-US"/>
        </w:rPr>
      </w:pPr>
      <w:r w:rsidRPr="009510A2">
        <w:rPr>
          <w:rFonts w:cs="Arial"/>
          <w:szCs w:val="24"/>
          <w:lang w:val="en-US"/>
        </w:rPr>
        <w:t xml:space="preserve">Dear President Professor Li </w:t>
      </w:r>
      <w:proofErr w:type="spellStart"/>
      <w:r w:rsidRPr="009510A2">
        <w:rPr>
          <w:rFonts w:cs="Arial"/>
          <w:szCs w:val="24"/>
          <w:lang w:val="en-US"/>
        </w:rPr>
        <w:t>Xun</w:t>
      </w:r>
      <w:proofErr w:type="spellEnd"/>
      <w:r w:rsidRPr="009510A2">
        <w:rPr>
          <w:rFonts w:cs="Arial"/>
          <w:szCs w:val="24"/>
          <w:lang w:val="en-US"/>
        </w:rPr>
        <w:t>,</w:t>
      </w:r>
    </w:p>
    <w:p w:rsidR="006909E9" w:rsidRDefault="006909E9" w:rsidP="0065347F">
      <w:pPr>
        <w:ind w:right="283"/>
        <w:rPr>
          <w:rFonts w:cs="Arial"/>
          <w:sz w:val="20"/>
          <w:lang w:val="en-US"/>
        </w:rPr>
      </w:pPr>
    </w:p>
    <w:p w:rsidR="006909E9" w:rsidRPr="006909E9" w:rsidRDefault="006909E9" w:rsidP="0065347F">
      <w:pPr>
        <w:ind w:right="283"/>
        <w:rPr>
          <w:rFonts w:cs="Arial"/>
          <w:sz w:val="20"/>
          <w:lang w:val="en-US"/>
        </w:rPr>
      </w:pPr>
    </w:p>
    <w:p w:rsidR="009510A2" w:rsidRPr="009510A2" w:rsidRDefault="009510A2" w:rsidP="009510A2">
      <w:pPr>
        <w:rPr>
          <w:lang w:val="en-US"/>
        </w:rPr>
      </w:pPr>
      <w:r w:rsidRPr="009510A2">
        <w:rPr>
          <w:lang w:val="en-US"/>
        </w:rPr>
        <w:t xml:space="preserve">Chinese New Year-Festival is </w:t>
      </w:r>
      <w:r w:rsidR="007C5207">
        <w:rPr>
          <w:lang w:val="en-US"/>
        </w:rPr>
        <w:t xml:space="preserve">the most </w:t>
      </w:r>
      <w:r w:rsidRPr="009510A2">
        <w:rPr>
          <w:lang w:val="en-US"/>
        </w:rPr>
        <w:t xml:space="preserve">important </w:t>
      </w:r>
      <w:r w:rsidR="007C5207">
        <w:rPr>
          <w:lang w:val="en-US"/>
        </w:rPr>
        <w:t xml:space="preserve">festivity </w:t>
      </w:r>
      <w:r w:rsidRPr="009510A2">
        <w:rPr>
          <w:lang w:val="en-US"/>
        </w:rPr>
        <w:t xml:space="preserve">for the families and of great importance for the entire </w:t>
      </w:r>
      <w:r w:rsidR="007C5207">
        <w:rPr>
          <w:lang w:val="en-US"/>
        </w:rPr>
        <w:t xml:space="preserve">Chinese </w:t>
      </w:r>
      <w:r w:rsidRPr="009510A2">
        <w:rPr>
          <w:lang w:val="en-US"/>
        </w:rPr>
        <w:t>society.</w:t>
      </w:r>
    </w:p>
    <w:p w:rsidR="009510A2" w:rsidRDefault="007C5207" w:rsidP="009510A2">
      <w:pPr>
        <w:rPr>
          <w:lang w:val="en-US"/>
        </w:rPr>
      </w:pPr>
      <w:r>
        <w:rPr>
          <w:lang w:val="en-US"/>
        </w:rPr>
        <w:t>I am</w:t>
      </w:r>
      <w:r w:rsidR="009510A2" w:rsidRPr="009510A2">
        <w:rPr>
          <w:lang w:val="en-US"/>
        </w:rPr>
        <w:t xml:space="preserve"> happy to congratulate with </w:t>
      </w:r>
      <w:r>
        <w:rPr>
          <w:lang w:val="en-US"/>
        </w:rPr>
        <w:t>my</w:t>
      </w:r>
      <w:r w:rsidR="009510A2" w:rsidRPr="009510A2">
        <w:rPr>
          <w:lang w:val="en-US"/>
        </w:rPr>
        <w:t xml:space="preserve"> deep wishes for health and continuous success for you</w:t>
      </w:r>
      <w:r w:rsidR="00011684">
        <w:rPr>
          <w:lang w:val="en-US"/>
        </w:rPr>
        <w:t xml:space="preserve"> and</w:t>
      </w:r>
      <w:r w:rsidR="009510A2" w:rsidRPr="009510A2">
        <w:rPr>
          <w:lang w:val="en-US"/>
        </w:rPr>
        <w:t xml:space="preserve"> your famil</w:t>
      </w:r>
      <w:r w:rsidR="00011684">
        <w:rPr>
          <w:lang w:val="en-US"/>
        </w:rPr>
        <w:t>y. Please forward my greetings to</w:t>
      </w:r>
      <w:r w:rsidR="009510A2" w:rsidRPr="009510A2">
        <w:rPr>
          <w:lang w:val="en-US"/>
        </w:rPr>
        <w:t xml:space="preserve"> </w:t>
      </w:r>
      <w:r>
        <w:rPr>
          <w:lang w:val="en-US"/>
        </w:rPr>
        <w:t xml:space="preserve">all my friends of </w:t>
      </w:r>
      <w:r w:rsidR="009510A2" w:rsidRPr="009510A2">
        <w:rPr>
          <w:lang w:val="en-US"/>
        </w:rPr>
        <w:t xml:space="preserve">your staff </w:t>
      </w:r>
      <w:r>
        <w:rPr>
          <w:lang w:val="en-US"/>
        </w:rPr>
        <w:t xml:space="preserve">at First Hospital of Lanzhou University and </w:t>
      </w:r>
      <w:r w:rsidR="00011684">
        <w:rPr>
          <w:lang w:val="en-US"/>
        </w:rPr>
        <w:t xml:space="preserve">to </w:t>
      </w:r>
      <w:r>
        <w:rPr>
          <w:lang w:val="en-US"/>
        </w:rPr>
        <w:t>all supporters of our cooperation</w:t>
      </w:r>
      <w:r w:rsidR="009510A2" w:rsidRPr="009510A2">
        <w:rPr>
          <w:lang w:val="en-US"/>
        </w:rPr>
        <w:t>.</w:t>
      </w:r>
    </w:p>
    <w:p w:rsidR="00011684" w:rsidRPr="009510A2" w:rsidRDefault="00011684" w:rsidP="009510A2">
      <w:pPr>
        <w:rPr>
          <w:lang w:val="en-US"/>
        </w:rPr>
      </w:pPr>
    </w:p>
    <w:p w:rsidR="009510A2" w:rsidRDefault="00011684" w:rsidP="009510A2">
      <w:pPr>
        <w:rPr>
          <w:lang w:val="en-US"/>
        </w:rPr>
      </w:pPr>
      <w:r>
        <w:rPr>
          <w:lang w:val="en-US"/>
        </w:rPr>
        <w:t xml:space="preserve">In the recent year you and all your staff at FHLU worked so hard to overcome any obstacles on your way to a very successful and highly ranked academic </w:t>
      </w:r>
      <w:r w:rsidR="00210F20">
        <w:rPr>
          <w:lang w:val="en-US"/>
        </w:rPr>
        <w:t>health care center within the University Hospitals in China</w:t>
      </w:r>
      <w:r>
        <w:rPr>
          <w:lang w:val="en-US"/>
        </w:rPr>
        <w:t xml:space="preserve">. I am proud to be a humble partner </w:t>
      </w:r>
      <w:r w:rsidR="00210F20">
        <w:rPr>
          <w:lang w:val="en-US"/>
        </w:rPr>
        <w:t>of your institution.</w:t>
      </w:r>
      <w:r>
        <w:rPr>
          <w:lang w:val="en-US"/>
        </w:rPr>
        <w:t xml:space="preserve"> </w:t>
      </w:r>
    </w:p>
    <w:p w:rsidR="009510A2" w:rsidRDefault="00357122" w:rsidP="009510A2">
      <w:pPr>
        <w:rPr>
          <w:lang w:val="en-US"/>
        </w:rPr>
      </w:pPr>
      <w:r>
        <w:rPr>
          <w:lang w:val="en-US"/>
        </w:rPr>
        <w:t xml:space="preserve">I would like to thank all who </w:t>
      </w:r>
      <w:r w:rsidR="00210F20">
        <w:rPr>
          <w:lang w:val="en-US"/>
        </w:rPr>
        <w:t xml:space="preserve">helped </w:t>
      </w:r>
      <w:r>
        <w:rPr>
          <w:lang w:val="en-US"/>
        </w:rPr>
        <w:t xml:space="preserve">to fulfill the contract of Lanzhou University and First Hospital of Lanzhou University with me in the past. Everything for the first year of cooperation, for 2019 has been completely settled to my satisfaction. Now I am looking forward to a new phase of collaboration. I am fully supporting your plans, not only for the Trauma Center, but for all your ideas to strengthen the position of FHLU in Gansu Province as the leading institution in many fields in medicine. With help from Regensburg University and Regensburg University Hospital and great support by the German-Chinese Society for Medicine we can reach for new horizons.   </w:t>
      </w:r>
    </w:p>
    <w:p w:rsidR="009510A2" w:rsidRDefault="009510A2" w:rsidP="009510A2">
      <w:pPr>
        <w:rPr>
          <w:lang w:val="en-US"/>
        </w:rPr>
      </w:pPr>
    </w:p>
    <w:p w:rsidR="009510A2" w:rsidRPr="009510A2" w:rsidRDefault="00357122" w:rsidP="009510A2">
      <w:pPr>
        <w:rPr>
          <w:lang w:val="en-US"/>
        </w:rPr>
      </w:pPr>
      <w:r>
        <w:rPr>
          <w:lang w:val="en-US"/>
        </w:rPr>
        <w:t>I</w:t>
      </w:r>
      <w:r w:rsidR="009510A2" w:rsidRPr="009510A2">
        <w:rPr>
          <w:lang w:val="en-US"/>
        </w:rPr>
        <w:t xml:space="preserve"> now send all the best wishes for Chinese New Year to you, also to your families and of course the great scientific societies you guided and guide and will influence over lifetime.</w:t>
      </w:r>
    </w:p>
    <w:p w:rsidR="009510A2" w:rsidRPr="009510A2" w:rsidRDefault="00210F20" w:rsidP="009510A2">
      <w:pPr>
        <w:rPr>
          <w:rFonts w:cs="Calibri"/>
          <w:lang w:val="en-US"/>
        </w:rPr>
      </w:pPr>
      <w:r>
        <w:rPr>
          <w:rFonts w:cs="Calibri"/>
          <w:lang w:val="en-US"/>
        </w:rPr>
        <w:t>I</w:t>
      </w:r>
      <w:r w:rsidR="009510A2" w:rsidRPr="009510A2">
        <w:rPr>
          <w:rFonts w:cs="Calibri"/>
          <w:lang w:val="en-US"/>
        </w:rPr>
        <w:t xml:space="preserve"> hope you can celebrate Chinese New Year at home and have a reunion dinner with </w:t>
      </w:r>
      <w:r>
        <w:rPr>
          <w:rFonts w:cs="Calibri"/>
          <w:lang w:val="en-US"/>
        </w:rPr>
        <w:t>your</w:t>
      </w:r>
      <w:r w:rsidR="009510A2" w:rsidRPr="009510A2">
        <w:rPr>
          <w:rFonts w:cs="Calibri"/>
          <w:lang w:val="en-US"/>
        </w:rPr>
        <w:t xml:space="preserve"> family with traditional Chinese New Year food. Enjoy all the delicacies of great Chinese food with your loved ones!</w:t>
      </w:r>
    </w:p>
    <w:p w:rsidR="009510A2" w:rsidRPr="009510A2" w:rsidRDefault="009510A2" w:rsidP="009510A2">
      <w:pPr>
        <w:rPr>
          <w:rFonts w:cs="Calibri"/>
          <w:lang w:val="en-US"/>
        </w:rPr>
      </w:pPr>
    </w:p>
    <w:p w:rsidR="009510A2" w:rsidRPr="009510A2" w:rsidRDefault="009510A2" w:rsidP="009510A2">
      <w:pPr>
        <w:rPr>
          <w:rFonts w:cs="Calibri"/>
          <w:lang w:val="en-US"/>
        </w:rPr>
      </w:pPr>
      <w:r w:rsidRPr="009510A2">
        <w:rPr>
          <w:rFonts w:cs="Calibri"/>
          <w:lang w:val="en-US"/>
        </w:rPr>
        <w:t xml:space="preserve">This year is the Year of the Ox, which </w:t>
      </w:r>
      <w:proofErr w:type="spellStart"/>
      <w:r w:rsidRPr="009510A2">
        <w:rPr>
          <w:rFonts w:cs="Calibri"/>
          <w:lang w:val="en-US"/>
        </w:rPr>
        <w:t>symbolises</w:t>
      </w:r>
      <w:proofErr w:type="spellEnd"/>
      <w:r w:rsidRPr="009510A2">
        <w:rPr>
          <w:rFonts w:cs="Calibri"/>
          <w:lang w:val="en-US"/>
        </w:rPr>
        <w:t xml:space="preserve"> strength and determination – handy, because we could all do with a lot of that right now.</w:t>
      </w:r>
    </w:p>
    <w:p w:rsidR="0042490E" w:rsidRPr="009510A2" w:rsidRDefault="0042490E" w:rsidP="0065347F">
      <w:pPr>
        <w:ind w:right="283"/>
        <w:rPr>
          <w:rFonts w:cs="Arial"/>
          <w:sz w:val="20"/>
          <w:lang w:val="en-US"/>
        </w:rPr>
      </w:pPr>
    </w:p>
    <w:p w:rsidR="009510A2" w:rsidRPr="009510A2" w:rsidRDefault="009510A2" w:rsidP="0065347F">
      <w:pPr>
        <w:ind w:right="283"/>
        <w:rPr>
          <w:rFonts w:cs="Arial"/>
          <w:sz w:val="20"/>
          <w:lang w:val="en-US"/>
        </w:rPr>
      </w:pPr>
    </w:p>
    <w:p w:rsidR="009510A2" w:rsidRPr="009510A2" w:rsidRDefault="009510A2" w:rsidP="0065347F">
      <w:pPr>
        <w:ind w:right="283"/>
        <w:rPr>
          <w:rFonts w:cs="Arial"/>
          <w:sz w:val="20"/>
          <w:lang w:val="en-US"/>
        </w:rPr>
      </w:pPr>
      <w:r>
        <w:rPr>
          <w:noProof/>
        </w:rPr>
        <w:lastRenderedPageBreak/>
        <w:drawing>
          <wp:inline distT="0" distB="0" distL="0" distR="0" wp14:anchorId="5A798384" wp14:editId="02B74409">
            <wp:extent cx="5243021" cy="3400425"/>
            <wp:effectExtent l="0" t="0" r="0" b="0"/>
            <wp:docPr id="2" name="Grafik 2" descr="Image result for chinese new year's wishes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nese new year's wishes 2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4944" cy="3408158"/>
                    </a:xfrm>
                    <a:prstGeom prst="rect">
                      <a:avLst/>
                    </a:prstGeom>
                    <a:noFill/>
                    <a:ln>
                      <a:noFill/>
                    </a:ln>
                  </pic:spPr>
                </pic:pic>
              </a:graphicData>
            </a:graphic>
          </wp:inline>
        </w:drawing>
      </w:r>
    </w:p>
    <w:p w:rsidR="009510A2" w:rsidRDefault="009510A2" w:rsidP="007754DE">
      <w:pPr>
        <w:ind w:right="283"/>
        <w:jc w:val="center"/>
        <w:rPr>
          <w:rFonts w:cs="Arial"/>
          <w:sz w:val="22"/>
          <w:szCs w:val="22"/>
        </w:rPr>
      </w:pPr>
    </w:p>
    <w:p w:rsidR="009510A2" w:rsidRDefault="009510A2" w:rsidP="007754DE">
      <w:pPr>
        <w:ind w:right="283"/>
        <w:jc w:val="center"/>
        <w:rPr>
          <w:rFonts w:cs="Arial"/>
          <w:sz w:val="22"/>
          <w:szCs w:val="22"/>
        </w:rPr>
      </w:pPr>
    </w:p>
    <w:p w:rsidR="009510A2" w:rsidRDefault="009510A2" w:rsidP="007754DE">
      <w:pPr>
        <w:ind w:right="283"/>
        <w:jc w:val="center"/>
        <w:rPr>
          <w:rFonts w:cs="Arial"/>
          <w:sz w:val="22"/>
          <w:szCs w:val="22"/>
        </w:rPr>
      </w:pPr>
    </w:p>
    <w:p w:rsidR="007B7920" w:rsidRDefault="009510A2" w:rsidP="007B7920">
      <w:pPr>
        <w:pStyle w:val="Default"/>
      </w:pPr>
      <w:r>
        <w:rPr>
          <w:noProof/>
        </w:rPr>
        <w:drawing>
          <wp:inline distT="0" distB="0" distL="0" distR="0" wp14:anchorId="5DE890E8" wp14:editId="3E0C02A7">
            <wp:extent cx="1829395" cy="533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395" cy="533400"/>
                    </a:xfrm>
                    <a:prstGeom prst="rect">
                      <a:avLst/>
                    </a:prstGeom>
                    <a:noFill/>
                    <a:ln>
                      <a:noFill/>
                    </a:ln>
                  </pic:spPr>
                </pic:pic>
              </a:graphicData>
            </a:graphic>
          </wp:inline>
        </w:drawing>
      </w:r>
    </w:p>
    <w:tbl>
      <w:tblPr>
        <w:tblW w:w="0" w:type="auto"/>
        <w:tblBorders>
          <w:top w:val="nil"/>
          <w:left w:val="nil"/>
          <w:bottom w:val="nil"/>
          <w:right w:val="nil"/>
        </w:tblBorders>
        <w:tblLayout w:type="fixed"/>
        <w:tblLook w:val="0000" w:firstRow="0" w:lastRow="0" w:firstColumn="0" w:lastColumn="0" w:noHBand="0" w:noVBand="0"/>
      </w:tblPr>
      <w:tblGrid>
        <w:gridCol w:w="6758"/>
      </w:tblGrid>
      <w:tr w:rsidR="007B7920" w:rsidRPr="0027669D">
        <w:trPr>
          <w:trHeight w:val="251"/>
        </w:trPr>
        <w:tc>
          <w:tcPr>
            <w:tcW w:w="6758" w:type="dxa"/>
          </w:tcPr>
          <w:p w:rsidR="007B7920" w:rsidRPr="007B7920" w:rsidRDefault="007B7920">
            <w:pPr>
              <w:pStyle w:val="Default"/>
              <w:rPr>
                <w:lang w:val="en-US"/>
              </w:rPr>
            </w:pPr>
            <w:r w:rsidRPr="007B7920">
              <w:rPr>
                <w:lang w:val="en-US"/>
              </w:rPr>
              <w:t xml:space="preserve"> Prof. Dr. Michael </w:t>
            </w:r>
            <w:proofErr w:type="spellStart"/>
            <w:r w:rsidRPr="007B7920">
              <w:rPr>
                <w:lang w:val="en-US"/>
              </w:rPr>
              <w:t>Nerlich</w:t>
            </w:r>
            <w:proofErr w:type="spellEnd"/>
            <w:r w:rsidRPr="007B7920">
              <w:rPr>
                <w:lang w:val="en-US"/>
              </w:rPr>
              <w:t xml:space="preserve"> </w:t>
            </w:r>
          </w:p>
          <w:p w:rsidR="007B7920" w:rsidRPr="007B7920" w:rsidRDefault="007B7920">
            <w:pPr>
              <w:pStyle w:val="Default"/>
              <w:rPr>
                <w:lang w:val="en-US"/>
              </w:rPr>
            </w:pPr>
            <w:r w:rsidRPr="007B7920">
              <w:rPr>
                <w:lang w:val="en-US"/>
              </w:rPr>
              <w:t xml:space="preserve"> President of German-Chinese Society of Medicine</w:t>
            </w:r>
          </w:p>
        </w:tc>
      </w:tr>
      <w:tr w:rsidR="007B7920" w:rsidRPr="0027669D">
        <w:trPr>
          <w:trHeight w:val="251"/>
        </w:trPr>
        <w:tc>
          <w:tcPr>
            <w:tcW w:w="6758" w:type="dxa"/>
          </w:tcPr>
          <w:p w:rsidR="007B7920" w:rsidRPr="007B7920" w:rsidRDefault="007B7920">
            <w:pPr>
              <w:pStyle w:val="Default"/>
              <w:rPr>
                <w:lang w:val="en-US"/>
              </w:rPr>
            </w:pPr>
          </w:p>
        </w:tc>
      </w:tr>
    </w:tbl>
    <w:p w:rsidR="004D1687" w:rsidRPr="007B7920" w:rsidRDefault="004D1687" w:rsidP="007754DE">
      <w:pPr>
        <w:ind w:right="283"/>
        <w:jc w:val="center"/>
        <w:rPr>
          <w:rFonts w:cs="Arial"/>
          <w:sz w:val="22"/>
          <w:szCs w:val="22"/>
          <w:lang w:val="en-US"/>
        </w:rPr>
      </w:pPr>
    </w:p>
    <w:p w:rsidR="007B7920" w:rsidRPr="007B7920" w:rsidRDefault="007B7920" w:rsidP="007754DE">
      <w:pPr>
        <w:ind w:right="283"/>
        <w:jc w:val="center"/>
        <w:rPr>
          <w:rFonts w:cs="Arial"/>
          <w:sz w:val="22"/>
          <w:szCs w:val="22"/>
          <w:lang w:val="en-US"/>
        </w:rPr>
      </w:pPr>
    </w:p>
    <w:sectPr w:rsidR="007B7920" w:rsidRPr="007B7920" w:rsidSect="00361F90">
      <w:headerReference w:type="even" r:id="rId11"/>
      <w:headerReference w:type="default" r:id="rId12"/>
      <w:footerReference w:type="even" r:id="rId13"/>
      <w:footerReference w:type="default" r:id="rId14"/>
      <w:headerReference w:type="first" r:id="rId15"/>
      <w:footerReference w:type="first" r:id="rId16"/>
      <w:pgSz w:w="11906" w:h="16838" w:code="9"/>
      <w:pgMar w:top="1304" w:right="849" w:bottom="2269" w:left="1418" w:header="567" w:footer="28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14" w:rsidRDefault="00A40D14">
      <w:r>
        <w:separator/>
      </w:r>
    </w:p>
  </w:endnote>
  <w:endnote w:type="continuationSeparator" w:id="0">
    <w:p w:rsidR="00A40D14" w:rsidRDefault="00A4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CD" w:rsidRDefault="00CE5CC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CD" w:rsidRDefault="00CE5CC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047"/>
      <w:gridCol w:w="4820"/>
      <w:gridCol w:w="1701"/>
    </w:tblGrid>
    <w:tr w:rsidR="00CE5CCD" w:rsidRPr="00EB7A08" w:rsidTr="00B63FDA">
      <w:trPr>
        <w:cantSplit/>
        <w:trHeight w:val="1408"/>
      </w:trPr>
      <w:tc>
        <w:tcPr>
          <w:tcW w:w="3047" w:type="dxa"/>
        </w:tcPr>
        <w:p w:rsidR="00CE5CCD" w:rsidRPr="00E5143D" w:rsidRDefault="00CE5CCD" w:rsidP="00827B8C">
          <w:pPr>
            <w:rPr>
              <w:rFonts w:ascii="Times New Roman" w:hAnsi="Times New Roman"/>
              <w:bCs/>
              <w:sz w:val="12"/>
            </w:rPr>
          </w:pPr>
          <w:r w:rsidRPr="00E5143D">
            <w:rPr>
              <w:rFonts w:ascii="Times New Roman" w:hAnsi="Times New Roman"/>
              <w:bCs/>
              <w:sz w:val="12"/>
            </w:rPr>
            <w:br/>
            <w:t>Geschäftsführer:</w:t>
          </w:r>
        </w:p>
        <w:p w:rsidR="00CE5CCD" w:rsidRPr="00E5143D" w:rsidRDefault="00CE5CCD" w:rsidP="00827B8C">
          <w:pPr>
            <w:rPr>
              <w:rFonts w:ascii="Times New Roman" w:hAnsi="Times New Roman"/>
              <w:bCs/>
              <w:sz w:val="12"/>
            </w:rPr>
          </w:pPr>
          <w:r w:rsidRPr="00E5143D">
            <w:rPr>
              <w:rFonts w:ascii="Times New Roman" w:hAnsi="Times New Roman"/>
              <w:bCs/>
              <w:sz w:val="12"/>
            </w:rPr>
            <w:t xml:space="preserve">Dr. Thomas </w:t>
          </w:r>
          <w:proofErr w:type="spellStart"/>
          <w:r w:rsidRPr="00E5143D">
            <w:rPr>
              <w:rFonts w:ascii="Times New Roman" w:hAnsi="Times New Roman"/>
              <w:bCs/>
              <w:sz w:val="12"/>
            </w:rPr>
            <w:t>Klöss</w:t>
          </w:r>
          <w:proofErr w:type="spellEnd"/>
        </w:p>
        <w:p w:rsidR="00CE5CCD" w:rsidRPr="00E5143D" w:rsidRDefault="00CE5CCD" w:rsidP="00827B8C">
          <w:pPr>
            <w:rPr>
              <w:rFonts w:ascii="Times New Roman" w:hAnsi="Times New Roman"/>
              <w:sz w:val="12"/>
            </w:rPr>
          </w:pPr>
          <w:r w:rsidRPr="00E5143D">
            <w:rPr>
              <w:rFonts w:ascii="Times New Roman" w:hAnsi="Times New Roman"/>
              <w:sz w:val="12"/>
            </w:rPr>
            <w:t>c/o Ärztliches Zentrum für Qualität in der Medizin (ÄZQ)</w:t>
          </w:r>
          <w:r w:rsidRPr="00E5143D">
            <w:rPr>
              <w:rFonts w:ascii="Times New Roman" w:hAnsi="Times New Roman"/>
              <w:sz w:val="12"/>
            </w:rPr>
            <w:br/>
          </w:r>
          <w:proofErr w:type="spellStart"/>
          <w:r w:rsidRPr="00E5143D">
            <w:rPr>
              <w:rFonts w:ascii="Times New Roman" w:hAnsi="Times New Roman"/>
              <w:sz w:val="12"/>
            </w:rPr>
            <w:t>TiergartenTower</w:t>
          </w:r>
          <w:proofErr w:type="spellEnd"/>
        </w:p>
        <w:p w:rsidR="00CE5CCD" w:rsidRPr="00E5143D" w:rsidRDefault="00CE5CCD" w:rsidP="00827B8C">
          <w:pPr>
            <w:rPr>
              <w:rFonts w:ascii="Times New Roman" w:hAnsi="Times New Roman"/>
              <w:sz w:val="12"/>
            </w:rPr>
          </w:pPr>
          <w:r w:rsidRPr="00E5143D">
            <w:rPr>
              <w:rFonts w:ascii="Times New Roman" w:hAnsi="Times New Roman"/>
              <w:sz w:val="12"/>
            </w:rPr>
            <w:t>Straße des 17. Juni 106-108</w:t>
          </w:r>
        </w:p>
        <w:p w:rsidR="00CE5CCD" w:rsidRPr="00E5143D" w:rsidRDefault="00CE5CCD" w:rsidP="00827B8C">
          <w:pPr>
            <w:rPr>
              <w:rFonts w:ascii="Times New Roman" w:hAnsi="Times New Roman"/>
              <w:sz w:val="12"/>
            </w:rPr>
          </w:pPr>
          <w:r w:rsidRPr="00E5143D">
            <w:rPr>
              <w:rFonts w:ascii="Times New Roman" w:hAnsi="Times New Roman"/>
              <w:sz w:val="12"/>
            </w:rPr>
            <w:t>10623 Berlin</w:t>
          </w:r>
        </w:p>
        <w:p w:rsidR="00CE5CCD" w:rsidRPr="00E5143D" w:rsidRDefault="00CE5CCD" w:rsidP="00827B8C">
          <w:pPr>
            <w:rPr>
              <w:rFonts w:ascii="Times New Roman" w:hAnsi="Times New Roman"/>
              <w:sz w:val="12"/>
            </w:rPr>
          </w:pPr>
          <w:r w:rsidRPr="00E5143D">
            <w:rPr>
              <w:rFonts w:ascii="Times New Roman" w:hAnsi="Times New Roman"/>
              <w:sz w:val="12"/>
            </w:rPr>
            <w:t>Tel.: 0049 (0) 30 4005 2509</w:t>
          </w:r>
        </w:p>
        <w:p w:rsidR="00CE5CCD" w:rsidRPr="00E5143D" w:rsidRDefault="00CE5CCD" w:rsidP="00827B8C">
          <w:pPr>
            <w:rPr>
              <w:rFonts w:ascii="Times New Roman" w:hAnsi="Times New Roman"/>
              <w:sz w:val="12"/>
              <w:lang w:val="en-US"/>
            </w:rPr>
          </w:pPr>
          <w:r w:rsidRPr="00E5143D">
            <w:rPr>
              <w:rFonts w:ascii="Times New Roman" w:hAnsi="Times New Roman"/>
              <w:sz w:val="12"/>
              <w:lang w:val="en-US"/>
            </w:rPr>
            <w:t>Fax: 0049 (0) 30 4005 2555</w:t>
          </w:r>
          <w:r w:rsidRPr="00E5143D">
            <w:rPr>
              <w:rFonts w:ascii="Times New Roman" w:hAnsi="Times New Roman"/>
              <w:sz w:val="12"/>
              <w:lang w:val="en-US"/>
            </w:rPr>
            <w:br/>
          </w:r>
          <w:r w:rsidR="00A40D14">
            <w:fldChar w:fldCharType="begin"/>
          </w:r>
          <w:r w:rsidR="00A40D14" w:rsidRPr="0027669D">
            <w:rPr>
              <w:lang w:val="en-US"/>
            </w:rPr>
            <w:instrText xml:space="preserve"> HYPERLINK "http://www.dcgm.de" </w:instrText>
          </w:r>
          <w:r w:rsidR="00A40D14">
            <w:fldChar w:fldCharType="separate"/>
          </w:r>
          <w:r w:rsidRPr="00E5143D">
            <w:rPr>
              <w:rStyle w:val="Hyperlink"/>
              <w:rFonts w:ascii="Times New Roman" w:hAnsi="Times New Roman"/>
              <w:sz w:val="12"/>
              <w:lang w:val="en-US"/>
            </w:rPr>
            <w:t>http://www.dcgm.de</w:t>
          </w:r>
          <w:r w:rsidR="00A40D14">
            <w:rPr>
              <w:rStyle w:val="Hyperlink"/>
              <w:rFonts w:ascii="Times New Roman" w:hAnsi="Times New Roman"/>
              <w:sz w:val="12"/>
              <w:lang w:val="en-US"/>
            </w:rPr>
            <w:fldChar w:fldCharType="end"/>
          </w:r>
        </w:p>
      </w:tc>
      <w:tc>
        <w:tcPr>
          <w:tcW w:w="4820" w:type="dxa"/>
        </w:tcPr>
        <w:p w:rsidR="00CE5CCD" w:rsidRPr="00E5143D" w:rsidRDefault="00CE5CCD" w:rsidP="00827B8C">
          <w:pPr>
            <w:rPr>
              <w:rFonts w:ascii="Times New Roman" w:hAnsi="Times New Roman"/>
              <w:bCs/>
              <w:sz w:val="12"/>
            </w:rPr>
          </w:pPr>
          <w:r w:rsidRPr="0027669D">
            <w:rPr>
              <w:rFonts w:ascii="Times New Roman" w:hAnsi="Times New Roman"/>
              <w:bCs/>
              <w:sz w:val="12"/>
            </w:rPr>
            <w:br/>
          </w:r>
          <w:r w:rsidRPr="00E5143D">
            <w:rPr>
              <w:rFonts w:ascii="Times New Roman" w:hAnsi="Times New Roman"/>
              <w:bCs/>
              <w:sz w:val="12"/>
            </w:rPr>
            <w:t>Vorstand:</w:t>
          </w:r>
        </w:p>
        <w:p w:rsidR="00CE5CCD" w:rsidRPr="00E5143D" w:rsidRDefault="00CE5CCD" w:rsidP="00827B8C">
          <w:pPr>
            <w:rPr>
              <w:rFonts w:ascii="Times New Roman" w:hAnsi="Times New Roman"/>
              <w:sz w:val="12"/>
            </w:rPr>
          </w:pPr>
          <w:r w:rsidRPr="00E5143D">
            <w:rPr>
              <w:rFonts w:ascii="Times New Roman" w:hAnsi="Times New Roman"/>
              <w:sz w:val="12"/>
            </w:rPr>
            <w:t>Prof. Dr. med. Michael Nerlich, Präsident</w:t>
          </w:r>
        </w:p>
        <w:p w:rsidR="00CE5CCD" w:rsidRPr="00E5143D" w:rsidRDefault="00CE5CCD" w:rsidP="00827B8C">
          <w:pPr>
            <w:rPr>
              <w:rFonts w:ascii="Times New Roman" w:hAnsi="Times New Roman"/>
              <w:sz w:val="12"/>
            </w:rPr>
          </w:pPr>
          <w:r w:rsidRPr="00E5143D">
            <w:rPr>
              <w:rFonts w:ascii="Times New Roman" w:hAnsi="Times New Roman"/>
              <w:sz w:val="12"/>
            </w:rPr>
            <w:t>Prof. Dr. Dr. h.c. Reinhard Burger, 1. Vizepräsident</w:t>
          </w:r>
        </w:p>
        <w:p w:rsidR="00CE5CCD" w:rsidRPr="00E5143D" w:rsidRDefault="00CE5CCD" w:rsidP="00E5143D">
          <w:pPr>
            <w:rPr>
              <w:rFonts w:ascii="Times New Roman" w:hAnsi="Times New Roman"/>
              <w:sz w:val="12"/>
            </w:rPr>
          </w:pPr>
          <w:r w:rsidRPr="00E5143D">
            <w:rPr>
              <w:rFonts w:ascii="Times New Roman" w:hAnsi="Times New Roman"/>
              <w:sz w:val="12"/>
            </w:rPr>
            <w:t>Dr. Christian Taube, 2. Vizepräsident</w:t>
          </w:r>
        </w:p>
        <w:p w:rsidR="00CE5CCD" w:rsidRPr="00E5143D" w:rsidRDefault="00CE5CCD" w:rsidP="00827B8C">
          <w:pPr>
            <w:rPr>
              <w:rFonts w:ascii="Times New Roman" w:hAnsi="Times New Roman"/>
              <w:sz w:val="12"/>
            </w:rPr>
          </w:pPr>
          <w:r w:rsidRPr="00E5143D">
            <w:rPr>
              <w:rFonts w:ascii="Times New Roman" w:hAnsi="Times New Roman"/>
              <w:sz w:val="12"/>
            </w:rPr>
            <w:t>Dr. Gabriela Soskuty, Generalsekretärin</w:t>
          </w:r>
        </w:p>
        <w:p w:rsidR="00CE5CCD" w:rsidRPr="00E5143D" w:rsidRDefault="00CE5CCD" w:rsidP="00827B8C">
          <w:pPr>
            <w:rPr>
              <w:rFonts w:ascii="Times New Roman" w:hAnsi="Times New Roman"/>
              <w:sz w:val="12"/>
            </w:rPr>
          </w:pPr>
          <w:r w:rsidRPr="00E5143D">
            <w:rPr>
              <w:rFonts w:ascii="Times New Roman" w:hAnsi="Times New Roman"/>
              <w:sz w:val="12"/>
            </w:rPr>
            <w:t xml:space="preserve">Dr. Martin </w:t>
          </w:r>
          <w:proofErr w:type="spellStart"/>
          <w:r w:rsidRPr="00E5143D">
            <w:rPr>
              <w:rFonts w:ascii="Times New Roman" w:hAnsi="Times New Roman"/>
              <w:sz w:val="12"/>
            </w:rPr>
            <w:t>Schloh</w:t>
          </w:r>
          <w:proofErr w:type="spellEnd"/>
          <w:r w:rsidRPr="00E5143D">
            <w:rPr>
              <w:rFonts w:ascii="Times New Roman" w:hAnsi="Times New Roman"/>
              <w:sz w:val="12"/>
            </w:rPr>
            <w:t>, Schatzmeister</w:t>
          </w:r>
        </w:p>
        <w:p w:rsidR="00CE5CCD" w:rsidRPr="00E5143D" w:rsidRDefault="00CE5CCD" w:rsidP="00827B8C">
          <w:pPr>
            <w:rPr>
              <w:rFonts w:ascii="Times New Roman" w:hAnsi="Times New Roman"/>
              <w:sz w:val="12"/>
            </w:rPr>
          </w:pPr>
          <w:r w:rsidRPr="00E5143D">
            <w:rPr>
              <w:rFonts w:ascii="Times New Roman" w:hAnsi="Times New Roman"/>
              <w:sz w:val="12"/>
            </w:rPr>
            <w:t xml:space="preserve">Prof. Dr. med. Dr. h.c. Wilhelm-Wolfgang </w:t>
          </w:r>
          <w:proofErr w:type="spellStart"/>
          <w:r w:rsidRPr="00E5143D">
            <w:rPr>
              <w:rFonts w:ascii="Times New Roman" w:hAnsi="Times New Roman"/>
              <w:sz w:val="12"/>
            </w:rPr>
            <w:t>Höpker</w:t>
          </w:r>
          <w:proofErr w:type="spellEnd"/>
          <w:r w:rsidRPr="00E5143D">
            <w:rPr>
              <w:rFonts w:ascii="Times New Roman" w:hAnsi="Times New Roman"/>
              <w:sz w:val="12"/>
            </w:rPr>
            <w:t>, Ehrenpräsident</w:t>
          </w:r>
        </w:p>
        <w:p w:rsidR="00CE5CCD" w:rsidRPr="00E5143D" w:rsidRDefault="00CE5CCD" w:rsidP="00827B8C">
          <w:pPr>
            <w:rPr>
              <w:rFonts w:ascii="Times New Roman" w:hAnsi="Times New Roman"/>
              <w:sz w:val="12"/>
            </w:rPr>
          </w:pPr>
          <w:r w:rsidRPr="006909E9">
            <w:rPr>
              <w:rFonts w:ascii="Times New Roman" w:hAnsi="Times New Roman"/>
              <w:sz w:val="12"/>
              <w:lang w:val="en-US"/>
            </w:rPr>
            <w:t xml:space="preserve">Prof. Dr. med. Dr. h.c. mult. </w:t>
          </w:r>
          <w:r w:rsidRPr="00E5143D">
            <w:rPr>
              <w:rFonts w:ascii="Times New Roman" w:hAnsi="Times New Roman"/>
              <w:sz w:val="12"/>
            </w:rPr>
            <w:t>Karsten Vilmar, Ehrenpräsident</w:t>
          </w:r>
        </w:p>
      </w:tc>
      <w:tc>
        <w:tcPr>
          <w:tcW w:w="1701" w:type="dxa"/>
        </w:tcPr>
        <w:p w:rsidR="00CE5CCD" w:rsidRPr="00E5143D" w:rsidRDefault="00CE5CCD" w:rsidP="00371EB3">
          <w:pPr>
            <w:rPr>
              <w:rFonts w:ascii="Times New Roman" w:hAnsi="Times New Roman"/>
              <w:bCs/>
              <w:sz w:val="12"/>
            </w:rPr>
          </w:pPr>
          <w:r w:rsidRPr="00E5143D">
            <w:rPr>
              <w:rFonts w:ascii="Times New Roman" w:hAnsi="Times New Roman"/>
              <w:bCs/>
              <w:sz w:val="12"/>
            </w:rPr>
            <w:br/>
            <w:t>Bankverbindung:</w:t>
          </w:r>
        </w:p>
        <w:p w:rsidR="00CE5CCD" w:rsidRPr="00E5143D" w:rsidRDefault="00CE5CCD" w:rsidP="00371EB3">
          <w:pPr>
            <w:rPr>
              <w:rFonts w:ascii="Times New Roman" w:hAnsi="Times New Roman"/>
              <w:bCs/>
              <w:sz w:val="12"/>
            </w:rPr>
          </w:pPr>
          <w:r w:rsidRPr="00E5143D">
            <w:rPr>
              <w:rFonts w:ascii="Times New Roman" w:hAnsi="Times New Roman"/>
              <w:bCs/>
              <w:sz w:val="12"/>
            </w:rPr>
            <w:t xml:space="preserve">Deutsche Apotheker- und </w:t>
          </w:r>
        </w:p>
        <w:p w:rsidR="00CE5CCD" w:rsidRPr="00E5143D" w:rsidRDefault="00CE5CCD" w:rsidP="00371EB3">
          <w:pPr>
            <w:rPr>
              <w:rFonts w:ascii="Times New Roman" w:hAnsi="Times New Roman"/>
              <w:bCs/>
              <w:sz w:val="12"/>
            </w:rPr>
          </w:pPr>
          <w:r w:rsidRPr="00E5143D">
            <w:rPr>
              <w:rFonts w:ascii="Times New Roman" w:hAnsi="Times New Roman"/>
              <w:bCs/>
              <w:sz w:val="12"/>
            </w:rPr>
            <w:t>Ärztebank eG., Berlin</w:t>
          </w:r>
        </w:p>
        <w:p w:rsidR="00CE5CCD" w:rsidRPr="00E5143D" w:rsidRDefault="00CE5CCD" w:rsidP="00371EB3">
          <w:pPr>
            <w:rPr>
              <w:rFonts w:ascii="Times New Roman" w:hAnsi="Times New Roman"/>
              <w:bCs/>
              <w:sz w:val="12"/>
            </w:rPr>
          </w:pPr>
        </w:p>
        <w:p w:rsidR="00CE5CCD" w:rsidRPr="00E5143D" w:rsidRDefault="00CE5CCD" w:rsidP="00371EB3">
          <w:pPr>
            <w:rPr>
              <w:rFonts w:ascii="Times New Roman" w:hAnsi="Times New Roman"/>
              <w:bCs/>
              <w:sz w:val="12"/>
            </w:rPr>
          </w:pPr>
          <w:r w:rsidRPr="00E5143D">
            <w:rPr>
              <w:rFonts w:ascii="Times New Roman" w:hAnsi="Times New Roman"/>
              <w:bCs/>
              <w:sz w:val="12"/>
            </w:rPr>
            <w:t>BIC: DAAEDEDDXXX</w:t>
          </w:r>
        </w:p>
        <w:p w:rsidR="00CE5CCD" w:rsidRPr="00E5143D" w:rsidRDefault="00CE5CCD" w:rsidP="00371EB3">
          <w:pPr>
            <w:rPr>
              <w:rFonts w:ascii="Times New Roman" w:hAnsi="Times New Roman"/>
              <w:sz w:val="12"/>
            </w:rPr>
          </w:pPr>
          <w:r w:rsidRPr="00E5143D">
            <w:rPr>
              <w:rFonts w:ascii="Times New Roman" w:hAnsi="Times New Roman"/>
              <w:bCs/>
              <w:sz w:val="12"/>
            </w:rPr>
            <w:t>IBAN: DE04 3006 0601 0002 4159 68</w:t>
          </w:r>
        </w:p>
      </w:tc>
    </w:tr>
  </w:tbl>
  <w:p w:rsidR="00CE5CCD" w:rsidRDefault="00CE5CCD">
    <w:pPr>
      <w:pStyle w:val="Fuzeile"/>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14" w:rsidRDefault="00A40D14">
      <w:r>
        <w:separator/>
      </w:r>
    </w:p>
  </w:footnote>
  <w:footnote w:type="continuationSeparator" w:id="0">
    <w:p w:rsidR="00A40D14" w:rsidRDefault="00A40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CD" w:rsidRDefault="00CE5CC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CD" w:rsidRDefault="00CE5CCD">
    <w:pPr>
      <w:pStyle w:val="Kopfzeile"/>
    </w:pPr>
  </w:p>
  <w:p w:rsidR="00CE5CCD" w:rsidRDefault="00CE5CCD">
    <w:pPr>
      <w:pStyle w:val="Kopfzeile"/>
    </w:pPr>
  </w:p>
  <w:p w:rsidR="00CE5CCD" w:rsidRDefault="00CE5CCD">
    <w:pPr>
      <w:pStyle w:val="Kopfzeile"/>
      <w:pBdr>
        <w:bottom w:val="single" w:sz="6" w:space="4" w:color="auto"/>
      </w:pBdr>
      <w:tabs>
        <w:tab w:val="clear" w:pos="9071"/>
        <w:tab w:val="right" w:pos="9073"/>
      </w:tabs>
    </w:pPr>
  </w:p>
  <w:p w:rsidR="00CE5CCD" w:rsidRPr="00EB7A08" w:rsidRDefault="00CE5CCD">
    <w:pPr>
      <w:pStyle w:val="Kopfzeile"/>
      <w:pBdr>
        <w:bottom w:val="single" w:sz="6" w:space="4" w:color="auto"/>
      </w:pBdr>
      <w:tabs>
        <w:tab w:val="clear" w:pos="9071"/>
        <w:tab w:val="right" w:pos="9073"/>
      </w:tabs>
      <w:rPr>
        <w:rFonts w:ascii="Times New Roman" w:hAnsi="Times New Roman"/>
        <w:sz w:val="18"/>
        <w:szCs w:val="18"/>
      </w:rPr>
    </w:pPr>
    <w:r w:rsidRPr="00EB7A08">
      <w:rPr>
        <w:rFonts w:ascii="Times New Roman" w:hAnsi="Times New Roman"/>
        <w:sz w:val="18"/>
        <w:szCs w:val="18"/>
      </w:rPr>
      <w:t xml:space="preserve">Schreiben der Deutsch-Chinesischen Gesellschaft für Medizin </w:t>
    </w:r>
    <w:r>
      <w:rPr>
        <w:rFonts w:ascii="Times New Roman" w:hAnsi="Times New Roman"/>
        <w:sz w:val="18"/>
        <w:szCs w:val="18"/>
      </w:rPr>
      <w:t xml:space="preserve">(DCGM) </w:t>
    </w:r>
    <w:r w:rsidRPr="00EB7A08">
      <w:rPr>
        <w:rFonts w:ascii="Times New Roman" w:hAnsi="Times New Roman"/>
        <w:sz w:val="18"/>
        <w:szCs w:val="18"/>
      </w:rPr>
      <w:t>e.V.</w:t>
    </w:r>
    <w:r w:rsidRPr="00EB7A08">
      <w:rPr>
        <w:rFonts w:ascii="Times New Roman" w:hAnsi="Times New Roman"/>
        <w:sz w:val="18"/>
        <w:szCs w:val="18"/>
      </w:rPr>
      <w:tab/>
      <w:t xml:space="preserve">Seite </w:t>
    </w:r>
    <w:r w:rsidRPr="00EB7A08">
      <w:rPr>
        <w:rFonts w:ascii="Times New Roman" w:hAnsi="Times New Roman"/>
        <w:sz w:val="18"/>
        <w:szCs w:val="18"/>
      </w:rPr>
      <w:fldChar w:fldCharType="begin"/>
    </w:r>
    <w:r w:rsidRPr="00EB7A08">
      <w:rPr>
        <w:rFonts w:ascii="Times New Roman" w:hAnsi="Times New Roman"/>
        <w:sz w:val="18"/>
        <w:szCs w:val="18"/>
      </w:rPr>
      <w:instrText>PAGE</w:instrText>
    </w:r>
    <w:r w:rsidRPr="00EB7A08">
      <w:rPr>
        <w:rFonts w:ascii="Times New Roman" w:hAnsi="Times New Roman"/>
        <w:sz w:val="18"/>
        <w:szCs w:val="18"/>
      </w:rPr>
      <w:fldChar w:fldCharType="separate"/>
    </w:r>
    <w:r w:rsidR="0027669D">
      <w:rPr>
        <w:rFonts w:ascii="Times New Roman" w:hAnsi="Times New Roman"/>
        <w:noProof/>
        <w:sz w:val="18"/>
        <w:szCs w:val="18"/>
      </w:rPr>
      <w:t>2</w:t>
    </w:r>
    <w:r w:rsidRPr="00EB7A08">
      <w:rPr>
        <w:rFonts w:ascii="Times New Roman" w:hAnsi="Times New Roman"/>
        <w:sz w:val="18"/>
        <w:szCs w:val="18"/>
      </w:rPr>
      <w:fldChar w:fldCharType="end"/>
    </w:r>
  </w:p>
  <w:p w:rsidR="00CE5CCD" w:rsidRDefault="00CE5CCD">
    <w:pPr>
      <w:pStyle w:val="Kopfzeile"/>
      <w:tabs>
        <w:tab w:val="clear" w:pos="9071"/>
        <w:tab w:val="right" w:pos="907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CD" w:rsidRDefault="00CE5CCD">
    <w:r>
      <w:rPr>
        <w:noProof/>
        <w:sz w:val="20"/>
      </w:rPr>
      <w:drawing>
        <wp:anchor distT="0" distB="0" distL="114300" distR="114300" simplePos="0" relativeHeight="251657728" behindDoc="1" locked="0" layoutInCell="1" allowOverlap="1" wp14:anchorId="286AB86F" wp14:editId="21323C57">
          <wp:simplePos x="0" y="0"/>
          <wp:positionH relativeFrom="column">
            <wp:posOffset>294005</wp:posOffset>
          </wp:positionH>
          <wp:positionV relativeFrom="paragraph">
            <wp:posOffset>-13335</wp:posOffset>
          </wp:positionV>
          <wp:extent cx="914400" cy="90360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CCD" w:rsidRDefault="00CE5CCD">
    <w:pPr>
      <w:pStyle w:val="Kopfzeile"/>
      <w:ind w:left="2124"/>
      <w:rPr>
        <w:rFonts w:ascii="Times New Roman" w:hAnsi="Times New Roman"/>
        <w:smallCaps/>
        <w:spacing w:val="15"/>
        <w:sz w:val="34"/>
      </w:rPr>
    </w:pPr>
    <w:r>
      <w:rPr>
        <w:rFonts w:ascii="Times New Roman" w:hAnsi="Times New Roman"/>
        <w:smallCaps/>
        <w:spacing w:val="15"/>
        <w:sz w:val="34"/>
      </w:rPr>
      <w:t xml:space="preserve">Deutsch-Chinesische Gesellschaft </w:t>
    </w:r>
    <w:r>
      <w:rPr>
        <w:rFonts w:ascii="Times New Roman" w:hAnsi="Times New Roman"/>
        <w:smallCaps/>
        <w:spacing w:val="15"/>
        <w:sz w:val="34"/>
      </w:rPr>
      <w:br/>
      <w:t xml:space="preserve">für Medizin (DCGM) e. V. </w:t>
    </w:r>
  </w:p>
  <w:p w:rsidR="00CE5CCD" w:rsidRPr="000438F5" w:rsidRDefault="00CE5CCD">
    <w:pPr>
      <w:pStyle w:val="Kopfzeile"/>
      <w:ind w:left="2124"/>
      <w:rPr>
        <w:rFonts w:ascii="Times New Roman" w:hAnsi="Times New Roman"/>
        <w:smallCaps/>
        <w:spacing w:val="15"/>
        <w:sz w:val="20"/>
      </w:rPr>
    </w:pPr>
  </w:p>
  <w:p w:rsidR="00CE5CCD" w:rsidRPr="0072432A" w:rsidRDefault="00CE5CCD" w:rsidP="0072432A">
    <w:pPr>
      <w:pStyle w:val="Kopfzeile"/>
      <w:ind w:left="2124"/>
      <w:rPr>
        <w:rFonts w:ascii="Times New Roman" w:hAnsi="Times New Roman"/>
        <w:smallCaps/>
        <w:spacing w:val="15"/>
        <w:sz w:val="28"/>
        <w:szCs w:val="28"/>
      </w:rPr>
    </w:pPr>
    <w:r>
      <w:rPr>
        <w:rFonts w:ascii="Times New Roman" w:hAnsi="Times New Roman"/>
        <w:smallCaps/>
        <w:spacing w:val="15"/>
        <w:sz w:val="28"/>
        <w:szCs w:val="28"/>
      </w:rPr>
      <w:tab/>
    </w:r>
    <w:r w:rsidRPr="0072432A">
      <w:rPr>
        <w:rFonts w:ascii="Times New Roman" w:hAnsi="Times New Roman"/>
        <w:smallCaps/>
        <w:spacing w:val="15"/>
        <w:sz w:val="28"/>
        <w:szCs w:val="28"/>
      </w:rPr>
      <w:t>Präsident</w:t>
    </w:r>
  </w:p>
  <w:p w:rsidR="00CE5CCD" w:rsidRDefault="00CE5CCD">
    <w:pPr>
      <w:pStyle w:val="Kopfzeile"/>
      <w:pBdr>
        <w:bottom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3C8"/>
    <w:multiLevelType w:val="hybridMultilevel"/>
    <w:tmpl w:val="E4AEA7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5AD73090"/>
    <w:multiLevelType w:val="hybridMultilevel"/>
    <w:tmpl w:val="1FC049CE"/>
    <w:lvl w:ilvl="0" w:tplc="986E2BF0">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42C31AA"/>
    <w:multiLevelType w:val="hybridMultilevel"/>
    <w:tmpl w:val="A3789F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81"/>
    <w:rsid w:val="00005316"/>
    <w:rsid w:val="00011684"/>
    <w:rsid w:val="00014D52"/>
    <w:rsid w:val="0003041A"/>
    <w:rsid w:val="000332B8"/>
    <w:rsid w:val="000438F5"/>
    <w:rsid w:val="00044BE5"/>
    <w:rsid w:val="00063731"/>
    <w:rsid w:val="00067987"/>
    <w:rsid w:val="00073E80"/>
    <w:rsid w:val="00077519"/>
    <w:rsid w:val="00082689"/>
    <w:rsid w:val="00082874"/>
    <w:rsid w:val="00092DEB"/>
    <w:rsid w:val="00095FE7"/>
    <w:rsid w:val="000A744C"/>
    <w:rsid w:val="000B68D5"/>
    <w:rsid w:val="000C51FD"/>
    <w:rsid w:val="000C7DEA"/>
    <w:rsid w:val="000E2FEA"/>
    <w:rsid w:val="000F1380"/>
    <w:rsid w:val="00102251"/>
    <w:rsid w:val="00116527"/>
    <w:rsid w:val="00117C73"/>
    <w:rsid w:val="00125E45"/>
    <w:rsid w:val="00135CF4"/>
    <w:rsid w:val="0014071F"/>
    <w:rsid w:val="00141878"/>
    <w:rsid w:val="00150081"/>
    <w:rsid w:val="00151D35"/>
    <w:rsid w:val="001678DF"/>
    <w:rsid w:val="001728B8"/>
    <w:rsid w:val="001767D9"/>
    <w:rsid w:val="00190BA3"/>
    <w:rsid w:val="001A0963"/>
    <w:rsid w:val="001A0B62"/>
    <w:rsid w:val="001A3A40"/>
    <w:rsid w:val="001E32F6"/>
    <w:rsid w:val="001E6850"/>
    <w:rsid w:val="0020397F"/>
    <w:rsid w:val="00210F20"/>
    <w:rsid w:val="002135FD"/>
    <w:rsid w:val="002259E4"/>
    <w:rsid w:val="00226681"/>
    <w:rsid w:val="00227227"/>
    <w:rsid w:val="00251D6B"/>
    <w:rsid w:val="00253E77"/>
    <w:rsid w:val="00254166"/>
    <w:rsid w:val="0025496A"/>
    <w:rsid w:val="00256351"/>
    <w:rsid w:val="00264A46"/>
    <w:rsid w:val="00267FBC"/>
    <w:rsid w:val="0027669D"/>
    <w:rsid w:val="002803E2"/>
    <w:rsid w:val="002B6567"/>
    <w:rsid w:val="002B6630"/>
    <w:rsid w:val="002D251B"/>
    <w:rsid w:val="002E1CF9"/>
    <w:rsid w:val="002E2BFD"/>
    <w:rsid w:val="002E60B4"/>
    <w:rsid w:val="0030247F"/>
    <w:rsid w:val="003055CD"/>
    <w:rsid w:val="00322BCC"/>
    <w:rsid w:val="00331817"/>
    <w:rsid w:val="003379B7"/>
    <w:rsid w:val="00343DDD"/>
    <w:rsid w:val="00347642"/>
    <w:rsid w:val="00356BB0"/>
    <w:rsid w:val="00356FF3"/>
    <w:rsid w:val="00357122"/>
    <w:rsid w:val="00361F90"/>
    <w:rsid w:val="00371EB3"/>
    <w:rsid w:val="00377392"/>
    <w:rsid w:val="0038022E"/>
    <w:rsid w:val="003924D4"/>
    <w:rsid w:val="003A0994"/>
    <w:rsid w:val="003B2CC1"/>
    <w:rsid w:val="003C1E14"/>
    <w:rsid w:val="003C4268"/>
    <w:rsid w:val="003D69F9"/>
    <w:rsid w:val="003F75F3"/>
    <w:rsid w:val="004031FD"/>
    <w:rsid w:val="004043ED"/>
    <w:rsid w:val="00407EA7"/>
    <w:rsid w:val="004111B1"/>
    <w:rsid w:val="004116DC"/>
    <w:rsid w:val="00414A21"/>
    <w:rsid w:val="00414D58"/>
    <w:rsid w:val="00415A06"/>
    <w:rsid w:val="0041666C"/>
    <w:rsid w:val="0042490E"/>
    <w:rsid w:val="00425FF7"/>
    <w:rsid w:val="00430203"/>
    <w:rsid w:val="004315C7"/>
    <w:rsid w:val="0044409F"/>
    <w:rsid w:val="00457262"/>
    <w:rsid w:val="00477DAD"/>
    <w:rsid w:val="0048602B"/>
    <w:rsid w:val="00492792"/>
    <w:rsid w:val="00492E35"/>
    <w:rsid w:val="0049451A"/>
    <w:rsid w:val="00496A82"/>
    <w:rsid w:val="004B1B1C"/>
    <w:rsid w:val="004B4446"/>
    <w:rsid w:val="004C6918"/>
    <w:rsid w:val="004D02BC"/>
    <w:rsid w:val="004D0C3E"/>
    <w:rsid w:val="004D1687"/>
    <w:rsid w:val="004D23B7"/>
    <w:rsid w:val="004D4A3A"/>
    <w:rsid w:val="004D6CFF"/>
    <w:rsid w:val="004F05E5"/>
    <w:rsid w:val="004F2DF0"/>
    <w:rsid w:val="0050114E"/>
    <w:rsid w:val="00503BC8"/>
    <w:rsid w:val="00507033"/>
    <w:rsid w:val="00516020"/>
    <w:rsid w:val="0052189A"/>
    <w:rsid w:val="00525065"/>
    <w:rsid w:val="0054294C"/>
    <w:rsid w:val="005430FB"/>
    <w:rsid w:val="00545AF4"/>
    <w:rsid w:val="0054768E"/>
    <w:rsid w:val="00550BD6"/>
    <w:rsid w:val="0055297A"/>
    <w:rsid w:val="00553B72"/>
    <w:rsid w:val="00554898"/>
    <w:rsid w:val="00562E1C"/>
    <w:rsid w:val="00564B2C"/>
    <w:rsid w:val="005670AE"/>
    <w:rsid w:val="00567A8C"/>
    <w:rsid w:val="00585763"/>
    <w:rsid w:val="0059548F"/>
    <w:rsid w:val="005D5F11"/>
    <w:rsid w:val="005D651E"/>
    <w:rsid w:val="005F0395"/>
    <w:rsid w:val="005F5B45"/>
    <w:rsid w:val="005F7C20"/>
    <w:rsid w:val="00610573"/>
    <w:rsid w:val="0061170C"/>
    <w:rsid w:val="00613927"/>
    <w:rsid w:val="00622296"/>
    <w:rsid w:val="006241B8"/>
    <w:rsid w:val="006250AA"/>
    <w:rsid w:val="00627666"/>
    <w:rsid w:val="00632609"/>
    <w:rsid w:val="00633817"/>
    <w:rsid w:val="00637546"/>
    <w:rsid w:val="006471C1"/>
    <w:rsid w:val="0065347F"/>
    <w:rsid w:val="00653751"/>
    <w:rsid w:val="00653C2E"/>
    <w:rsid w:val="006558C5"/>
    <w:rsid w:val="00661203"/>
    <w:rsid w:val="006665FA"/>
    <w:rsid w:val="00673A45"/>
    <w:rsid w:val="006909E9"/>
    <w:rsid w:val="00695C79"/>
    <w:rsid w:val="00697A52"/>
    <w:rsid w:val="006A5A4E"/>
    <w:rsid w:val="006A66F7"/>
    <w:rsid w:val="006B592D"/>
    <w:rsid w:val="006C72AF"/>
    <w:rsid w:val="006D19D6"/>
    <w:rsid w:val="006E35FD"/>
    <w:rsid w:val="006F21DF"/>
    <w:rsid w:val="00705D5B"/>
    <w:rsid w:val="0071027D"/>
    <w:rsid w:val="0071091B"/>
    <w:rsid w:val="0072432A"/>
    <w:rsid w:val="0072793B"/>
    <w:rsid w:val="007316E0"/>
    <w:rsid w:val="00742155"/>
    <w:rsid w:val="00752D7C"/>
    <w:rsid w:val="00756866"/>
    <w:rsid w:val="0076095B"/>
    <w:rsid w:val="00767D06"/>
    <w:rsid w:val="007754DE"/>
    <w:rsid w:val="0077756E"/>
    <w:rsid w:val="00792797"/>
    <w:rsid w:val="007953CA"/>
    <w:rsid w:val="007B279E"/>
    <w:rsid w:val="007B7920"/>
    <w:rsid w:val="007C5207"/>
    <w:rsid w:val="007D790C"/>
    <w:rsid w:val="007E0836"/>
    <w:rsid w:val="007E74EA"/>
    <w:rsid w:val="007F03FB"/>
    <w:rsid w:val="007F270D"/>
    <w:rsid w:val="0081666F"/>
    <w:rsid w:val="00821F8A"/>
    <w:rsid w:val="008253AB"/>
    <w:rsid w:val="00827B8C"/>
    <w:rsid w:val="00835E6F"/>
    <w:rsid w:val="00843216"/>
    <w:rsid w:val="00847C67"/>
    <w:rsid w:val="008555A3"/>
    <w:rsid w:val="00870336"/>
    <w:rsid w:val="00874B90"/>
    <w:rsid w:val="00874EF0"/>
    <w:rsid w:val="00877B74"/>
    <w:rsid w:val="00885A08"/>
    <w:rsid w:val="00890A42"/>
    <w:rsid w:val="0089584D"/>
    <w:rsid w:val="008A2327"/>
    <w:rsid w:val="008B3A09"/>
    <w:rsid w:val="008B5BC7"/>
    <w:rsid w:val="008F2EE8"/>
    <w:rsid w:val="008F4259"/>
    <w:rsid w:val="0092073A"/>
    <w:rsid w:val="00920F53"/>
    <w:rsid w:val="00933345"/>
    <w:rsid w:val="00934C0D"/>
    <w:rsid w:val="009510A2"/>
    <w:rsid w:val="009A5ED5"/>
    <w:rsid w:val="009B0CCF"/>
    <w:rsid w:val="009B3FCA"/>
    <w:rsid w:val="009B4E6C"/>
    <w:rsid w:val="009C5509"/>
    <w:rsid w:val="009D5FA2"/>
    <w:rsid w:val="009E6DD3"/>
    <w:rsid w:val="009F63B8"/>
    <w:rsid w:val="00A10EE6"/>
    <w:rsid w:val="00A2375C"/>
    <w:rsid w:val="00A2786F"/>
    <w:rsid w:val="00A34929"/>
    <w:rsid w:val="00A369B5"/>
    <w:rsid w:val="00A40D14"/>
    <w:rsid w:val="00A5129F"/>
    <w:rsid w:val="00A51FD1"/>
    <w:rsid w:val="00A56615"/>
    <w:rsid w:val="00A56C08"/>
    <w:rsid w:val="00A74753"/>
    <w:rsid w:val="00A811D1"/>
    <w:rsid w:val="00AA18C2"/>
    <w:rsid w:val="00AB21B7"/>
    <w:rsid w:val="00AD1135"/>
    <w:rsid w:val="00AD6CEA"/>
    <w:rsid w:val="00AE31CB"/>
    <w:rsid w:val="00AE3378"/>
    <w:rsid w:val="00AE35B1"/>
    <w:rsid w:val="00AF2A40"/>
    <w:rsid w:val="00AF2F86"/>
    <w:rsid w:val="00AF4475"/>
    <w:rsid w:val="00AF45AB"/>
    <w:rsid w:val="00B177D5"/>
    <w:rsid w:val="00B2382F"/>
    <w:rsid w:val="00B32134"/>
    <w:rsid w:val="00B432C3"/>
    <w:rsid w:val="00B47326"/>
    <w:rsid w:val="00B63FDA"/>
    <w:rsid w:val="00B87D04"/>
    <w:rsid w:val="00B977CB"/>
    <w:rsid w:val="00BA434D"/>
    <w:rsid w:val="00BD3245"/>
    <w:rsid w:val="00BD47CA"/>
    <w:rsid w:val="00BE63A8"/>
    <w:rsid w:val="00C000DD"/>
    <w:rsid w:val="00C12536"/>
    <w:rsid w:val="00C12607"/>
    <w:rsid w:val="00C178A6"/>
    <w:rsid w:val="00C2528C"/>
    <w:rsid w:val="00C27A23"/>
    <w:rsid w:val="00C30BC2"/>
    <w:rsid w:val="00C36107"/>
    <w:rsid w:val="00C433BE"/>
    <w:rsid w:val="00C534E8"/>
    <w:rsid w:val="00C57D6F"/>
    <w:rsid w:val="00C60CCD"/>
    <w:rsid w:val="00C7136E"/>
    <w:rsid w:val="00C8570B"/>
    <w:rsid w:val="00CA2558"/>
    <w:rsid w:val="00CA59B5"/>
    <w:rsid w:val="00CA620A"/>
    <w:rsid w:val="00CA70A5"/>
    <w:rsid w:val="00CA7354"/>
    <w:rsid w:val="00CB1872"/>
    <w:rsid w:val="00CB70BB"/>
    <w:rsid w:val="00CC0F24"/>
    <w:rsid w:val="00CC1A56"/>
    <w:rsid w:val="00CD078E"/>
    <w:rsid w:val="00CD16ED"/>
    <w:rsid w:val="00CD7ADF"/>
    <w:rsid w:val="00CE0A87"/>
    <w:rsid w:val="00CE5CCD"/>
    <w:rsid w:val="00CF51D4"/>
    <w:rsid w:val="00D071AF"/>
    <w:rsid w:val="00D128E7"/>
    <w:rsid w:val="00D154AF"/>
    <w:rsid w:val="00D21D80"/>
    <w:rsid w:val="00D55D9A"/>
    <w:rsid w:val="00D60015"/>
    <w:rsid w:val="00D7591C"/>
    <w:rsid w:val="00D93B32"/>
    <w:rsid w:val="00D93E65"/>
    <w:rsid w:val="00D94707"/>
    <w:rsid w:val="00D948AA"/>
    <w:rsid w:val="00DB7D5D"/>
    <w:rsid w:val="00DD45AD"/>
    <w:rsid w:val="00DE205B"/>
    <w:rsid w:val="00DF1AC5"/>
    <w:rsid w:val="00DF5E41"/>
    <w:rsid w:val="00DF78BA"/>
    <w:rsid w:val="00E15122"/>
    <w:rsid w:val="00E233F2"/>
    <w:rsid w:val="00E266E0"/>
    <w:rsid w:val="00E326D9"/>
    <w:rsid w:val="00E5143D"/>
    <w:rsid w:val="00E652EF"/>
    <w:rsid w:val="00E70585"/>
    <w:rsid w:val="00E77468"/>
    <w:rsid w:val="00E77FC5"/>
    <w:rsid w:val="00E90630"/>
    <w:rsid w:val="00EB285A"/>
    <w:rsid w:val="00EB2A7F"/>
    <w:rsid w:val="00EB7A08"/>
    <w:rsid w:val="00EF2CF5"/>
    <w:rsid w:val="00EF43AE"/>
    <w:rsid w:val="00EF5976"/>
    <w:rsid w:val="00F14B7A"/>
    <w:rsid w:val="00F321CD"/>
    <w:rsid w:val="00F325B8"/>
    <w:rsid w:val="00F45673"/>
    <w:rsid w:val="00F53B26"/>
    <w:rsid w:val="00F608F4"/>
    <w:rsid w:val="00F60A2B"/>
    <w:rsid w:val="00F6636D"/>
    <w:rsid w:val="00F70623"/>
    <w:rsid w:val="00F71B4F"/>
    <w:rsid w:val="00F7211D"/>
    <w:rsid w:val="00F847BF"/>
    <w:rsid w:val="00F95A60"/>
    <w:rsid w:val="00FC36D7"/>
    <w:rsid w:val="00FD5E58"/>
    <w:rsid w:val="00FE074A"/>
    <w:rsid w:val="00FE402F"/>
    <w:rsid w:val="00FE5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qFormat/>
    <w:pPr>
      <w:keepNext/>
      <w:outlineLvl w:val="0"/>
    </w:pPr>
    <w:rPr>
      <w:rFonts w:cs="Arial"/>
      <w:b/>
      <w:bCs/>
      <w:sz w:val="22"/>
      <w:szCs w:val="28"/>
    </w:rPr>
  </w:style>
  <w:style w:type="paragraph" w:styleId="berschrift2">
    <w:name w:val="heading 2"/>
    <w:basedOn w:val="Standard"/>
    <w:next w:val="Standard"/>
    <w:qFormat/>
    <w:pPr>
      <w:keepNext/>
      <w:outlineLvl w:val="1"/>
    </w:pPr>
    <w:rPr>
      <w:sz w:val="22"/>
      <w:u w:val="single"/>
    </w:rPr>
  </w:style>
  <w:style w:type="paragraph" w:styleId="berschrift3">
    <w:name w:val="heading 3"/>
    <w:basedOn w:val="Standard"/>
    <w:next w:val="Standard"/>
    <w:link w:val="berschrift3Zchn"/>
    <w:qFormat/>
    <w:pPr>
      <w:keepNext/>
      <w:outlineLvl w:val="2"/>
    </w:pPr>
    <w:rPr>
      <w:sz w:val="14"/>
      <w:u w:val="single"/>
    </w:rPr>
  </w:style>
  <w:style w:type="paragraph" w:styleId="berschrift4">
    <w:name w:val="heading 4"/>
    <w:basedOn w:val="Standard"/>
    <w:next w:val="Standard"/>
    <w:qFormat/>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Hyperlink">
    <w:name w:val="Hyperlink"/>
    <w:rPr>
      <w:color w:val="0000FF"/>
      <w:u w:val="single"/>
    </w:rPr>
  </w:style>
  <w:style w:type="paragraph" w:styleId="Textkrper">
    <w:name w:val="Body Text"/>
    <w:basedOn w:val="Standard"/>
    <w:rsid w:val="0038022E"/>
    <w:pPr>
      <w:spacing w:line="300" w:lineRule="atLeast"/>
    </w:pPr>
    <w:rPr>
      <w:sz w:val="22"/>
    </w:rPr>
  </w:style>
  <w:style w:type="paragraph" w:styleId="Sprechblasentext">
    <w:name w:val="Balloon Text"/>
    <w:basedOn w:val="Standard"/>
    <w:semiHidden/>
    <w:rsid w:val="00C60CCD"/>
    <w:rPr>
      <w:rFonts w:ascii="Tahoma" w:hAnsi="Tahoma" w:cs="Tahoma"/>
      <w:sz w:val="16"/>
      <w:szCs w:val="16"/>
    </w:rPr>
  </w:style>
  <w:style w:type="character" w:customStyle="1" w:styleId="berschrift1Zchn">
    <w:name w:val="Überschrift 1 Zchn"/>
    <w:basedOn w:val="Absatz-Standardschriftart"/>
    <w:link w:val="berschrift1"/>
    <w:rsid w:val="00697A52"/>
    <w:rPr>
      <w:rFonts w:ascii="Arial" w:hAnsi="Arial" w:cs="Arial"/>
      <w:b/>
      <w:bCs/>
      <w:sz w:val="22"/>
      <w:szCs w:val="28"/>
    </w:rPr>
  </w:style>
  <w:style w:type="paragraph" w:styleId="Listenabsatz">
    <w:name w:val="List Paragraph"/>
    <w:basedOn w:val="Standard"/>
    <w:uiPriority w:val="34"/>
    <w:qFormat/>
    <w:rsid w:val="00496A82"/>
    <w:pPr>
      <w:ind w:left="720"/>
      <w:contextualSpacing/>
    </w:pPr>
  </w:style>
  <w:style w:type="character" w:customStyle="1" w:styleId="berschrift3Zchn">
    <w:name w:val="Überschrift 3 Zchn"/>
    <w:basedOn w:val="Absatz-Standardschriftart"/>
    <w:link w:val="berschrift3"/>
    <w:rsid w:val="0065347F"/>
    <w:rPr>
      <w:rFonts w:ascii="Arial" w:hAnsi="Arial"/>
      <w:sz w:val="14"/>
      <w:u w:val="single"/>
    </w:rPr>
  </w:style>
  <w:style w:type="paragraph" w:customStyle="1" w:styleId="Default">
    <w:name w:val="Default"/>
    <w:rsid w:val="0065347F"/>
    <w:pPr>
      <w:autoSpaceDE w:val="0"/>
      <w:autoSpaceDN w:val="0"/>
      <w:adjustRightInd w:val="0"/>
    </w:pPr>
    <w:rPr>
      <w:rFonts w:ascii="Arial" w:hAnsi="Arial" w:cs="Arial"/>
      <w:color w:val="000000"/>
      <w:sz w:val="24"/>
      <w:szCs w:val="24"/>
    </w:rPr>
  </w:style>
  <w:style w:type="paragraph" w:customStyle="1" w:styleId="KBV-Standardtext">
    <w:name w:val="KBV-Standardtext"/>
    <w:link w:val="KBV-StandardtextZchn"/>
    <w:qFormat/>
    <w:locked/>
    <w:rsid w:val="00653751"/>
    <w:pPr>
      <w:jc w:val="both"/>
    </w:pPr>
    <w:rPr>
      <w:rFonts w:ascii="Arial" w:hAnsi="Arial"/>
      <w:sz w:val="22"/>
      <w:szCs w:val="22"/>
    </w:rPr>
  </w:style>
  <w:style w:type="character" w:customStyle="1" w:styleId="KBV-StandardtextZchn">
    <w:name w:val="KBV-Standardtext Zchn"/>
    <w:basedOn w:val="Absatz-Standardschriftart"/>
    <w:link w:val="KBV-Standardtext"/>
    <w:rsid w:val="00653751"/>
    <w:rPr>
      <w:rFonts w:ascii="Arial" w:hAnsi="Arial"/>
      <w:sz w:val="22"/>
      <w:szCs w:val="22"/>
    </w:rPr>
  </w:style>
  <w:style w:type="character" w:customStyle="1" w:styleId="NoneA">
    <w:name w:val="None A"/>
    <w:rsid w:val="00653751"/>
    <w:rPr>
      <w:lang w:val="de-DE"/>
    </w:rPr>
  </w:style>
  <w:style w:type="character" w:customStyle="1" w:styleId="None">
    <w:name w:val="None"/>
    <w:rsid w:val="00653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qFormat/>
    <w:pPr>
      <w:keepNext/>
      <w:outlineLvl w:val="0"/>
    </w:pPr>
    <w:rPr>
      <w:rFonts w:cs="Arial"/>
      <w:b/>
      <w:bCs/>
      <w:sz w:val="22"/>
      <w:szCs w:val="28"/>
    </w:rPr>
  </w:style>
  <w:style w:type="paragraph" w:styleId="berschrift2">
    <w:name w:val="heading 2"/>
    <w:basedOn w:val="Standard"/>
    <w:next w:val="Standard"/>
    <w:qFormat/>
    <w:pPr>
      <w:keepNext/>
      <w:outlineLvl w:val="1"/>
    </w:pPr>
    <w:rPr>
      <w:sz w:val="22"/>
      <w:u w:val="single"/>
    </w:rPr>
  </w:style>
  <w:style w:type="paragraph" w:styleId="berschrift3">
    <w:name w:val="heading 3"/>
    <w:basedOn w:val="Standard"/>
    <w:next w:val="Standard"/>
    <w:link w:val="berschrift3Zchn"/>
    <w:qFormat/>
    <w:pPr>
      <w:keepNext/>
      <w:outlineLvl w:val="2"/>
    </w:pPr>
    <w:rPr>
      <w:sz w:val="14"/>
      <w:u w:val="single"/>
    </w:rPr>
  </w:style>
  <w:style w:type="paragraph" w:styleId="berschrift4">
    <w:name w:val="heading 4"/>
    <w:basedOn w:val="Standard"/>
    <w:next w:val="Standard"/>
    <w:qFormat/>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Hyperlink">
    <w:name w:val="Hyperlink"/>
    <w:rPr>
      <w:color w:val="0000FF"/>
      <w:u w:val="single"/>
    </w:rPr>
  </w:style>
  <w:style w:type="paragraph" w:styleId="Textkrper">
    <w:name w:val="Body Text"/>
    <w:basedOn w:val="Standard"/>
    <w:rsid w:val="0038022E"/>
    <w:pPr>
      <w:spacing w:line="300" w:lineRule="atLeast"/>
    </w:pPr>
    <w:rPr>
      <w:sz w:val="22"/>
    </w:rPr>
  </w:style>
  <w:style w:type="paragraph" w:styleId="Sprechblasentext">
    <w:name w:val="Balloon Text"/>
    <w:basedOn w:val="Standard"/>
    <w:semiHidden/>
    <w:rsid w:val="00C60CCD"/>
    <w:rPr>
      <w:rFonts w:ascii="Tahoma" w:hAnsi="Tahoma" w:cs="Tahoma"/>
      <w:sz w:val="16"/>
      <w:szCs w:val="16"/>
    </w:rPr>
  </w:style>
  <w:style w:type="character" w:customStyle="1" w:styleId="berschrift1Zchn">
    <w:name w:val="Überschrift 1 Zchn"/>
    <w:basedOn w:val="Absatz-Standardschriftart"/>
    <w:link w:val="berschrift1"/>
    <w:rsid w:val="00697A52"/>
    <w:rPr>
      <w:rFonts w:ascii="Arial" w:hAnsi="Arial" w:cs="Arial"/>
      <w:b/>
      <w:bCs/>
      <w:sz w:val="22"/>
      <w:szCs w:val="28"/>
    </w:rPr>
  </w:style>
  <w:style w:type="paragraph" w:styleId="Listenabsatz">
    <w:name w:val="List Paragraph"/>
    <w:basedOn w:val="Standard"/>
    <w:uiPriority w:val="34"/>
    <w:qFormat/>
    <w:rsid w:val="00496A82"/>
    <w:pPr>
      <w:ind w:left="720"/>
      <w:contextualSpacing/>
    </w:pPr>
  </w:style>
  <w:style w:type="character" w:customStyle="1" w:styleId="berschrift3Zchn">
    <w:name w:val="Überschrift 3 Zchn"/>
    <w:basedOn w:val="Absatz-Standardschriftart"/>
    <w:link w:val="berschrift3"/>
    <w:rsid w:val="0065347F"/>
    <w:rPr>
      <w:rFonts w:ascii="Arial" w:hAnsi="Arial"/>
      <w:sz w:val="14"/>
      <w:u w:val="single"/>
    </w:rPr>
  </w:style>
  <w:style w:type="paragraph" w:customStyle="1" w:styleId="Default">
    <w:name w:val="Default"/>
    <w:rsid w:val="0065347F"/>
    <w:pPr>
      <w:autoSpaceDE w:val="0"/>
      <w:autoSpaceDN w:val="0"/>
      <w:adjustRightInd w:val="0"/>
    </w:pPr>
    <w:rPr>
      <w:rFonts w:ascii="Arial" w:hAnsi="Arial" w:cs="Arial"/>
      <w:color w:val="000000"/>
      <w:sz w:val="24"/>
      <w:szCs w:val="24"/>
    </w:rPr>
  </w:style>
  <w:style w:type="paragraph" w:customStyle="1" w:styleId="KBV-Standardtext">
    <w:name w:val="KBV-Standardtext"/>
    <w:link w:val="KBV-StandardtextZchn"/>
    <w:qFormat/>
    <w:locked/>
    <w:rsid w:val="00653751"/>
    <w:pPr>
      <w:jc w:val="both"/>
    </w:pPr>
    <w:rPr>
      <w:rFonts w:ascii="Arial" w:hAnsi="Arial"/>
      <w:sz w:val="22"/>
      <w:szCs w:val="22"/>
    </w:rPr>
  </w:style>
  <w:style w:type="character" w:customStyle="1" w:styleId="KBV-StandardtextZchn">
    <w:name w:val="KBV-Standardtext Zchn"/>
    <w:basedOn w:val="Absatz-Standardschriftart"/>
    <w:link w:val="KBV-Standardtext"/>
    <w:rsid w:val="00653751"/>
    <w:rPr>
      <w:rFonts w:ascii="Arial" w:hAnsi="Arial"/>
      <w:sz w:val="22"/>
      <w:szCs w:val="22"/>
    </w:rPr>
  </w:style>
  <w:style w:type="character" w:customStyle="1" w:styleId="NoneA">
    <w:name w:val="None A"/>
    <w:rsid w:val="00653751"/>
    <w:rPr>
      <w:lang w:val="de-DE"/>
    </w:rPr>
  </w:style>
  <w:style w:type="character" w:customStyle="1" w:styleId="None">
    <w:name w:val="None"/>
    <w:rsid w:val="0065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0748">
      <w:bodyDiv w:val="1"/>
      <w:marLeft w:val="0"/>
      <w:marRight w:val="0"/>
      <w:marTop w:val="0"/>
      <w:marBottom w:val="0"/>
      <w:divBdr>
        <w:top w:val="none" w:sz="0" w:space="0" w:color="auto"/>
        <w:left w:val="none" w:sz="0" w:space="0" w:color="auto"/>
        <w:bottom w:val="none" w:sz="0" w:space="0" w:color="auto"/>
        <w:right w:val="none" w:sz="0" w:space="0" w:color="auto"/>
      </w:divBdr>
    </w:div>
    <w:div w:id="657464309">
      <w:bodyDiv w:val="1"/>
      <w:marLeft w:val="0"/>
      <w:marRight w:val="0"/>
      <w:marTop w:val="0"/>
      <w:marBottom w:val="0"/>
      <w:divBdr>
        <w:top w:val="none" w:sz="0" w:space="0" w:color="auto"/>
        <w:left w:val="none" w:sz="0" w:space="0" w:color="auto"/>
        <w:bottom w:val="none" w:sz="0" w:space="0" w:color="auto"/>
        <w:right w:val="none" w:sz="0" w:space="0" w:color="auto"/>
      </w:divBdr>
    </w:div>
    <w:div w:id="866214121">
      <w:bodyDiv w:val="1"/>
      <w:marLeft w:val="0"/>
      <w:marRight w:val="0"/>
      <w:marTop w:val="0"/>
      <w:marBottom w:val="0"/>
      <w:divBdr>
        <w:top w:val="none" w:sz="0" w:space="0" w:color="auto"/>
        <w:left w:val="none" w:sz="0" w:space="0" w:color="auto"/>
        <w:bottom w:val="none" w:sz="0" w:space="0" w:color="auto"/>
        <w:right w:val="none" w:sz="0" w:space="0" w:color="auto"/>
      </w:divBdr>
    </w:div>
    <w:div w:id="1008678985">
      <w:bodyDiv w:val="1"/>
      <w:marLeft w:val="0"/>
      <w:marRight w:val="0"/>
      <w:marTop w:val="0"/>
      <w:marBottom w:val="0"/>
      <w:divBdr>
        <w:top w:val="none" w:sz="0" w:space="0" w:color="auto"/>
        <w:left w:val="none" w:sz="0" w:space="0" w:color="auto"/>
        <w:bottom w:val="none" w:sz="0" w:space="0" w:color="auto"/>
        <w:right w:val="none" w:sz="0" w:space="0" w:color="auto"/>
      </w:divBdr>
    </w:div>
    <w:div w:id="1216157760">
      <w:bodyDiv w:val="1"/>
      <w:marLeft w:val="0"/>
      <w:marRight w:val="0"/>
      <w:marTop w:val="0"/>
      <w:marBottom w:val="0"/>
      <w:divBdr>
        <w:top w:val="none" w:sz="0" w:space="0" w:color="auto"/>
        <w:left w:val="none" w:sz="0" w:space="0" w:color="auto"/>
        <w:bottom w:val="none" w:sz="0" w:space="0" w:color="auto"/>
        <w:right w:val="none" w:sz="0" w:space="0" w:color="auto"/>
      </w:divBdr>
    </w:div>
    <w:div w:id="12824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BAEK-VORLAGEN\DCGM.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494D-C3D1-41FC-BF04-E646AF0C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DCGM</Template>
  <TotalTime>0</TotalTime>
  <Pages>2</Pages>
  <Words>298</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Bundesärztekammer</Company>
  <LinksUpToDate>false</LinksUpToDate>
  <CharactersWithSpaces>2174</CharactersWithSpaces>
  <SharedDoc>false</SharedDoc>
  <HLinks>
    <vt:vector size="6" baseType="variant">
      <vt:variant>
        <vt:i4>6488122</vt:i4>
      </vt:variant>
      <vt:variant>
        <vt:i4>3</vt:i4>
      </vt:variant>
      <vt:variant>
        <vt:i4>0</vt:i4>
      </vt:variant>
      <vt:variant>
        <vt:i4>5</vt:i4>
      </vt:variant>
      <vt:variant>
        <vt:lpwstr>http://www.dcgm.de/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DTadje</dc:creator>
  <cp:lastModifiedBy>Papa</cp:lastModifiedBy>
  <cp:revision>8</cp:revision>
  <cp:lastPrinted>2020-11-24T14:27:00Z</cp:lastPrinted>
  <dcterms:created xsi:type="dcterms:W3CDTF">2021-02-06T15:32:00Z</dcterms:created>
  <dcterms:modified xsi:type="dcterms:W3CDTF">2021-02-09T22:04:00Z</dcterms:modified>
</cp:coreProperties>
</file>